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77" w:rsidRPr="00B638F2" w:rsidRDefault="00114F77" w:rsidP="00114F7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638F2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8C3DAD" w:rsidRPr="00B638F2">
        <w:rPr>
          <w:rFonts w:ascii="Times New Roman" w:eastAsia="Times New Roman" w:hAnsi="Times New Roman"/>
          <w:b/>
          <w:bCs/>
          <w:sz w:val="24"/>
          <w:szCs w:val="24"/>
        </w:rPr>
        <w:t>истории в 6-б</w:t>
      </w:r>
      <w:r w:rsidR="008821AB" w:rsidRPr="00B638F2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 w:rsidRPr="00B638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4F77" w:rsidRPr="00B638F2" w:rsidRDefault="008821AB" w:rsidP="00114F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38F2">
        <w:rPr>
          <w:rFonts w:ascii="Times New Roman" w:hAnsi="Times New Roman"/>
          <w:b/>
          <w:bCs/>
          <w:sz w:val="24"/>
          <w:szCs w:val="24"/>
        </w:rPr>
        <w:t xml:space="preserve"> 2021-2022</w:t>
      </w:r>
      <w:r w:rsidR="00114F77" w:rsidRPr="00B638F2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638F2" w:rsidRDefault="00114F77" w:rsidP="00B638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истории для учащихся 6-х  классов 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EA6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учётом примерной Программы общеобразовательных учреждений. История. 5-9 </w:t>
      </w:r>
      <w:proofErr w:type="spellStart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«Просвещение»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6BAF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</w:t>
      </w:r>
      <w:r>
        <w:t xml:space="preserve">разработаны в соответствии с </w:t>
      </w:r>
      <w:hyperlink w:history="1">
        <w:r>
          <w:t>Законом</w:t>
        </w:r>
      </w:hyperlink>
      <w:r>
        <w:t xml:space="preserve"> Российской Федерации от </w:t>
      </w:r>
      <w:smartTag w:uri="urn:schemas-microsoft-com:office:smarttags" w:element="date">
        <w:smartTagPr>
          <w:attr w:name="Year" w:val="1992"/>
          <w:attr w:name="Day" w:val="10"/>
          <w:attr w:name="Month" w:val="07"/>
          <w:attr w:name="ls" w:val="trans"/>
        </w:smartTagPr>
        <w:r>
          <w:t>10.07.1992</w:t>
        </w:r>
      </w:smartTag>
      <w:r>
        <w:t xml:space="preserve"> № 3266-1 «Об образовании»,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>
          <w:t>17.12.2010</w:t>
        </w:r>
      </w:smartTag>
      <w:r>
        <w:t xml:space="preserve"> № 1897 «Об утверждении федерального государственного образовательного стандарта основного общего образования»,</w:t>
      </w:r>
    </w:p>
    <w:p w:rsidR="00114F77" w:rsidRPr="00B638F2" w:rsidRDefault="00114F77" w:rsidP="00B638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B638F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B638F2" w:rsidRDefault="00114F77" w:rsidP="00B638F2">
      <w:pPr>
        <w:tabs>
          <w:tab w:val="left" w:pos="8777"/>
          <w:tab w:val="left" w:pos="10065"/>
        </w:tabs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целостного представления об историческом пути Отечественной и всеобщей истории, о судьбах населяющих ее народов, об основных этапах важнейших событий и крупных деятелях истории.</w:t>
      </w:r>
      <w:proofErr w:type="gramEnd"/>
    </w:p>
    <w:p w:rsidR="00114F77" w:rsidRPr="005B5D18" w:rsidRDefault="00114F77" w:rsidP="00B638F2">
      <w:pPr>
        <w:tabs>
          <w:tab w:val="left" w:pos="8777"/>
          <w:tab w:val="left" w:pos="10065"/>
        </w:tabs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представления об историческом пути Европы и Азии в средние века.</w:t>
      </w:r>
    </w:p>
    <w:p w:rsidR="00114F77" w:rsidRPr="005B5D18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D18">
        <w:rPr>
          <w:rFonts w:ascii="Times New Roman" w:eastAsia="Times New Roman" w:hAnsi="Times New Roman"/>
          <w:sz w:val="24"/>
          <w:szCs w:val="24"/>
          <w:lang w:eastAsia="ru-RU"/>
        </w:rPr>
        <w:t>Воспитать разносторонне развитую личность гражданина России, духовно связанной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жизни.</w:t>
      </w:r>
    </w:p>
    <w:p w:rsidR="00114F77" w:rsidRPr="007B1198" w:rsidRDefault="00114F77" w:rsidP="00114F7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14F77" w:rsidRPr="00B638F2" w:rsidRDefault="00114F77" w:rsidP="00114F77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B638F2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Что такое живое Средневековье. Источники. – 1 ч.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Становление средневековой Европы (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 век) – 4 ч.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 и славяне в 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 вв. – 2 ч.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Арабы в 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 – 1 ч.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Феодалы и крестьяне. Средневековый город в Западной и Центральной Европе. – 4 ч.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Католическая церковь в 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 – 2 ч.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 централизованных госуда</w:t>
      </w:r>
      <w:proofErr w:type="gramStart"/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рств в З</w:t>
      </w:r>
      <w:proofErr w:type="gramEnd"/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ападной Европе 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– 6 ч.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Славянские государства и Византия в 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F2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</w:t>
      </w:r>
      <w:r w:rsidRPr="00B638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– 3 ч</w:t>
      </w:r>
      <w:proofErr w:type="gramStart"/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Культура Западной Европы в Средние века.</w:t>
      </w:r>
      <w:r w:rsidRPr="00B638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– 3 ч.</w:t>
      </w:r>
      <w:r w:rsidRPr="00B638F2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Народы Азии, Америки и Африки в Средние века. – 4 ч.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38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История России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Введение (1 ч)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Тема I. Народы и государства на территории нашей страны в древности (5 ч)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Тема II. Русь в IX — первой половине XII в. (11 ч)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III. Русь в середине </w:t>
      </w:r>
      <w:proofErr w:type="gramStart"/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II — начале XIII в. (5 ч)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Тема IV. Русские земли в середине XIII — XIV в. (10 ч)</w:t>
      </w:r>
    </w:p>
    <w:p w:rsidR="00114F77" w:rsidRPr="00B638F2" w:rsidRDefault="00114F77" w:rsidP="00114F77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>Тема V. Формирование единого Русского государства (8 ч)</w:t>
      </w:r>
    </w:p>
    <w:p w:rsidR="00114F77" w:rsidRPr="00B638F2" w:rsidRDefault="00114F77" w:rsidP="00114F77">
      <w:pPr>
        <w:pStyle w:val="a3"/>
        <w:rPr>
          <w:rFonts w:ascii="Times New Roman" w:hAnsi="Times New Roman"/>
          <w:sz w:val="24"/>
          <w:szCs w:val="24"/>
        </w:rPr>
      </w:pPr>
      <w:r w:rsidRPr="00B638F2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B638F2" w:rsidRPr="00B638F2" w:rsidRDefault="00114F77" w:rsidP="00B638F2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 w:rsidRPr="00B638F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B638F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B638F2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истории на этапе основного общего об</w:t>
      </w:r>
      <w:r w:rsidR="00997568" w:rsidRPr="00B638F2">
        <w:rPr>
          <w:rFonts w:ascii="Times New Roman" w:hAnsi="Times New Roman"/>
          <w:sz w:val="24"/>
          <w:szCs w:val="24"/>
        </w:rPr>
        <w:t>разования в 6 классе в объеме 70 часов.</w:t>
      </w:r>
      <w:r w:rsidRPr="00B638F2">
        <w:rPr>
          <w:rFonts w:ascii="Times New Roman" w:hAnsi="Times New Roman"/>
          <w:sz w:val="24"/>
          <w:szCs w:val="24"/>
        </w:rPr>
        <w:t xml:space="preserve"> </w:t>
      </w:r>
      <w:r w:rsidRPr="00B63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568" w:rsidRPr="00B638F2">
        <w:rPr>
          <w:rFonts w:ascii="Times New Roman" w:hAnsi="Times New Roman"/>
          <w:sz w:val="24"/>
          <w:szCs w:val="24"/>
        </w:rPr>
        <w:t xml:space="preserve">За год по программе – 70 час, будет дано </w:t>
      </w:r>
      <w:proofErr w:type="gramStart"/>
      <w:r w:rsidR="00997568" w:rsidRPr="00B638F2">
        <w:rPr>
          <w:rFonts w:ascii="Times New Roman" w:hAnsi="Times New Roman"/>
          <w:sz w:val="24"/>
          <w:szCs w:val="24"/>
        </w:rPr>
        <w:t>фактических</w:t>
      </w:r>
      <w:proofErr w:type="gramEnd"/>
      <w:r w:rsidR="00997568" w:rsidRPr="00B638F2">
        <w:rPr>
          <w:rFonts w:ascii="Times New Roman" w:hAnsi="Times New Roman"/>
          <w:sz w:val="24"/>
          <w:szCs w:val="24"/>
        </w:rPr>
        <w:t xml:space="preserve"> – 69 час. Программа будет выполнена.</w:t>
      </w:r>
    </w:p>
    <w:p w:rsidR="00114F77" w:rsidRPr="00B638F2" w:rsidRDefault="00114F77" w:rsidP="00B638F2">
      <w:pPr>
        <w:tabs>
          <w:tab w:val="left" w:pos="2730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8F2">
        <w:rPr>
          <w:rFonts w:ascii="Times New Roman" w:hAnsi="Times New Roman"/>
          <w:b/>
          <w:sz w:val="24"/>
          <w:szCs w:val="24"/>
        </w:rPr>
        <w:t>Составитель: Васильева Татьяна Александровна</w:t>
      </w:r>
    </w:p>
    <w:p w:rsidR="00114F77" w:rsidRPr="00B638F2" w:rsidRDefault="00114F77" w:rsidP="00114F77">
      <w:pPr>
        <w:rPr>
          <w:sz w:val="24"/>
          <w:szCs w:val="24"/>
        </w:rPr>
      </w:pPr>
    </w:p>
    <w:p w:rsidR="00114F77" w:rsidRPr="00B638F2" w:rsidRDefault="00114F77" w:rsidP="00114F77">
      <w:pPr>
        <w:rPr>
          <w:sz w:val="24"/>
          <w:szCs w:val="24"/>
        </w:rPr>
      </w:pPr>
    </w:p>
    <w:p w:rsidR="00265FBE" w:rsidRPr="00B638F2" w:rsidRDefault="00265FBE">
      <w:pPr>
        <w:rPr>
          <w:sz w:val="24"/>
          <w:szCs w:val="24"/>
        </w:rPr>
      </w:pPr>
    </w:p>
    <w:sectPr w:rsidR="00265FBE" w:rsidRPr="00B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B"/>
    <w:rsid w:val="000E3C4B"/>
    <w:rsid w:val="00114F77"/>
    <w:rsid w:val="00217D5C"/>
    <w:rsid w:val="00265FBE"/>
    <w:rsid w:val="007C531B"/>
    <w:rsid w:val="008821AB"/>
    <w:rsid w:val="008C3DAD"/>
    <w:rsid w:val="00997568"/>
    <w:rsid w:val="00B552FC"/>
    <w:rsid w:val="00B638F2"/>
    <w:rsid w:val="00C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F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F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2019-10-18T09:36:00Z</dcterms:created>
  <dcterms:modified xsi:type="dcterms:W3CDTF">2021-10-14T18:16:00Z</dcterms:modified>
</cp:coreProperties>
</file>